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E04A2" w14:textId="4A1BF83D" w:rsidR="00CC454F" w:rsidRPr="0065387D" w:rsidRDefault="0065387D" w:rsidP="0065387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5387D">
        <w:rPr>
          <w:rFonts w:ascii="Times New Roman" w:hAnsi="Times New Roman"/>
          <w:b/>
          <w:bCs/>
          <w:sz w:val="28"/>
          <w:szCs w:val="28"/>
        </w:rPr>
        <w:t>Электронная регистрация паспортов готовности</w:t>
      </w:r>
      <w:r w:rsidRPr="0065387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Pr="0065387D">
        <w:rPr>
          <w:rFonts w:ascii="Times New Roman" w:hAnsi="Times New Roman"/>
          <w:b/>
          <w:bCs/>
          <w:sz w:val="28"/>
          <w:szCs w:val="28"/>
        </w:rPr>
        <w:t xml:space="preserve"> к работе в ОЗП 2026-2027г.г.</w:t>
      </w:r>
    </w:p>
    <w:p w14:paraId="163FCB84" w14:textId="77777777" w:rsidR="00CC454F" w:rsidRPr="0065387D" w:rsidRDefault="00CC454F" w:rsidP="007F574C">
      <w:pPr>
        <w:rPr>
          <w:vanish/>
          <w:sz w:val="28"/>
          <w:szCs w:val="28"/>
        </w:rPr>
      </w:pPr>
    </w:p>
    <w:p w14:paraId="33D99E55" w14:textId="6F731336" w:rsidR="0082358B" w:rsidRPr="0065387D" w:rsidRDefault="0082358B" w:rsidP="0082358B">
      <w:pPr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14:paraId="2D2B86CA" w14:textId="0D33676D" w:rsidR="00C73041" w:rsidRPr="0065387D" w:rsidRDefault="00DC7086" w:rsidP="007C01A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387D">
        <w:rPr>
          <w:rFonts w:ascii="Times New Roman" w:hAnsi="Times New Roman"/>
          <w:sz w:val="28"/>
          <w:szCs w:val="28"/>
        </w:rPr>
        <w:t>29 ноября 2023 г</w:t>
      </w:r>
      <w:r w:rsidR="004C7E92" w:rsidRPr="0065387D">
        <w:rPr>
          <w:rFonts w:ascii="Times New Roman" w:hAnsi="Times New Roman"/>
          <w:sz w:val="28"/>
          <w:szCs w:val="28"/>
        </w:rPr>
        <w:t>ода</w:t>
      </w:r>
      <w:r w:rsidRPr="0065387D">
        <w:rPr>
          <w:rFonts w:ascii="Times New Roman" w:hAnsi="Times New Roman"/>
          <w:sz w:val="28"/>
          <w:szCs w:val="28"/>
        </w:rPr>
        <w:t xml:space="preserve"> Президентом Республики Беларусь подписан Указ </w:t>
      </w:r>
      <w:r w:rsidR="00460BED" w:rsidRPr="0065387D">
        <w:rPr>
          <w:rFonts w:ascii="Times New Roman" w:hAnsi="Times New Roman"/>
          <w:sz w:val="28"/>
          <w:szCs w:val="28"/>
        </w:rPr>
        <w:t xml:space="preserve">       </w:t>
      </w:r>
      <w:r w:rsidRPr="0065387D">
        <w:rPr>
          <w:rFonts w:ascii="Times New Roman" w:hAnsi="Times New Roman"/>
          <w:sz w:val="28"/>
          <w:szCs w:val="28"/>
        </w:rPr>
        <w:t xml:space="preserve">№ 381 </w:t>
      </w:r>
      <w:r w:rsidR="00460BED" w:rsidRPr="0065387D">
        <w:rPr>
          <w:rFonts w:ascii="Times New Roman" w:hAnsi="Times New Roman"/>
          <w:sz w:val="28"/>
          <w:szCs w:val="28"/>
        </w:rPr>
        <w:t>«</w:t>
      </w:r>
      <w:r w:rsidRPr="0065387D">
        <w:rPr>
          <w:rFonts w:ascii="Times New Roman" w:hAnsi="Times New Roman"/>
          <w:sz w:val="28"/>
          <w:szCs w:val="28"/>
        </w:rPr>
        <w:t>О цифровом развитии</w:t>
      </w:r>
      <w:r w:rsidR="00460BED" w:rsidRPr="0065387D">
        <w:rPr>
          <w:rFonts w:ascii="Times New Roman" w:hAnsi="Times New Roman"/>
          <w:sz w:val="28"/>
          <w:szCs w:val="28"/>
        </w:rPr>
        <w:t>»</w:t>
      </w:r>
      <w:r w:rsidRPr="0065387D">
        <w:rPr>
          <w:rFonts w:ascii="Times New Roman" w:hAnsi="Times New Roman"/>
          <w:sz w:val="28"/>
          <w:szCs w:val="28"/>
        </w:rPr>
        <w:t xml:space="preserve"> (далее - Указ). Документ направлен на </w:t>
      </w:r>
      <w:r w:rsidR="001A1DE7" w:rsidRPr="0065387D">
        <w:rPr>
          <w:rFonts w:ascii="Times New Roman" w:hAnsi="Times New Roman"/>
          <w:sz w:val="28"/>
          <w:szCs w:val="28"/>
        </w:rPr>
        <w:t xml:space="preserve">обеспечение цифрового развития Республики Беларусь, </w:t>
      </w:r>
      <w:r w:rsidRPr="0065387D">
        <w:rPr>
          <w:rFonts w:ascii="Times New Roman" w:hAnsi="Times New Roman"/>
          <w:sz w:val="28"/>
          <w:szCs w:val="28"/>
        </w:rPr>
        <w:t xml:space="preserve">реализацию и финансирование мероприятий, пилотных проектов </w:t>
      </w:r>
      <w:bookmarkStart w:id="0" w:name="_Hlk195856064"/>
      <w:r w:rsidRPr="0065387D">
        <w:rPr>
          <w:rFonts w:ascii="Times New Roman" w:hAnsi="Times New Roman"/>
          <w:sz w:val="28"/>
          <w:szCs w:val="28"/>
        </w:rPr>
        <w:t xml:space="preserve">в </w:t>
      </w:r>
      <w:r w:rsidR="002A1002" w:rsidRPr="0065387D">
        <w:rPr>
          <w:rFonts w:ascii="Times New Roman" w:hAnsi="Times New Roman"/>
          <w:sz w:val="28"/>
          <w:szCs w:val="28"/>
        </w:rPr>
        <w:t xml:space="preserve">данной </w:t>
      </w:r>
      <w:r w:rsidRPr="0065387D">
        <w:rPr>
          <w:rFonts w:ascii="Times New Roman" w:hAnsi="Times New Roman"/>
          <w:sz w:val="28"/>
          <w:szCs w:val="28"/>
        </w:rPr>
        <w:t>сфере</w:t>
      </w:r>
      <w:r w:rsidR="002A1002" w:rsidRPr="0065387D">
        <w:rPr>
          <w:rFonts w:ascii="Times New Roman" w:hAnsi="Times New Roman"/>
          <w:sz w:val="28"/>
          <w:szCs w:val="28"/>
        </w:rPr>
        <w:t>.</w:t>
      </w:r>
      <w:r w:rsidR="00C73041" w:rsidRPr="0065387D">
        <w:rPr>
          <w:rFonts w:ascii="Times New Roman" w:hAnsi="Times New Roman"/>
          <w:sz w:val="28"/>
          <w:szCs w:val="28"/>
        </w:rPr>
        <w:t xml:space="preserve"> </w:t>
      </w:r>
      <w:bookmarkEnd w:id="0"/>
    </w:p>
    <w:p w14:paraId="4809F67A" w14:textId="1A8DB093" w:rsidR="001C5255" w:rsidRPr="0065387D" w:rsidRDefault="004C7E92" w:rsidP="007C01A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387D">
        <w:rPr>
          <w:rFonts w:ascii="Times New Roman" w:hAnsi="Times New Roman"/>
          <w:sz w:val="28"/>
          <w:szCs w:val="28"/>
        </w:rPr>
        <w:t xml:space="preserve">Согласно Указу </w:t>
      </w:r>
      <w:r w:rsidR="00DC7086" w:rsidRPr="0065387D">
        <w:rPr>
          <w:rFonts w:ascii="Times New Roman" w:hAnsi="Times New Roman"/>
          <w:sz w:val="28"/>
          <w:szCs w:val="28"/>
        </w:rPr>
        <w:t xml:space="preserve">одним из основных направлений цифрового развития в Республике Беларусь до 2030 года является совершенствование оказания государственными органами и государственными организациями электронных услуг, осуществления административных процедур в электронной форме в проактивном формате. </w:t>
      </w:r>
      <w:r w:rsidRPr="0065387D">
        <w:rPr>
          <w:rFonts w:ascii="Times New Roman" w:hAnsi="Times New Roman"/>
          <w:sz w:val="28"/>
          <w:szCs w:val="28"/>
        </w:rPr>
        <w:t xml:space="preserve">В связи с чем </w:t>
      </w:r>
      <w:r w:rsidR="00DC7086" w:rsidRPr="0065387D">
        <w:rPr>
          <w:rFonts w:ascii="Times New Roman" w:hAnsi="Times New Roman"/>
          <w:sz w:val="28"/>
          <w:szCs w:val="28"/>
        </w:rPr>
        <w:t xml:space="preserve">постановлением Совета Министров Республики Беларусь от 21 февраля 2024 года №113 в Правила </w:t>
      </w:r>
      <w:r w:rsidR="00C73041" w:rsidRPr="0065387D">
        <w:rPr>
          <w:rFonts w:ascii="Times New Roman" w:hAnsi="Times New Roman"/>
          <w:sz w:val="28"/>
          <w:szCs w:val="28"/>
        </w:rPr>
        <w:t>подготовки организаций к отопительному сезону, его проведения и завершения, утвержденные постановлением Совета Министров Республики Беларусь от 14 мая 2020</w:t>
      </w:r>
      <w:r w:rsidR="00AA51B8" w:rsidRPr="0065387D">
        <w:rPr>
          <w:rFonts w:ascii="Times New Roman" w:hAnsi="Times New Roman"/>
          <w:sz w:val="28"/>
          <w:szCs w:val="28"/>
        </w:rPr>
        <w:t xml:space="preserve"> </w:t>
      </w:r>
      <w:r w:rsidR="00C73041" w:rsidRPr="0065387D">
        <w:rPr>
          <w:rFonts w:ascii="Times New Roman" w:hAnsi="Times New Roman"/>
          <w:sz w:val="28"/>
          <w:szCs w:val="28"/>
        </w:rPr>
        <w:t>г</w:t>
      </w:r>
      <w:r w:rsidRPr="0065387D">
        <w:rPr>
          <w:rFonts w:ascii="Times New Roman" w:hAnsi="Times New Roman"/>
          <w:sz w:val="28"/>
          <w:szCs w:val="28"/>
        </w:rPr>
        <w:t>ода</w:t>
      </w:r>
      <w:r w:rsidR="00C73041" w:rsidRPr="0065387D">
        <w:rPr>
          <w:rFonts w:ascii="Times New Roman" w:hAnsi="Times New Roman"/>
          <w:sz w:val="28"/>
          <w:szCs w:val="28"/>
        </w:rPr>
        <w:t xml:space="preserve"> № 286</w:t>
      </w:r>
      <w:r w:rsidR="002500A7" w:rsidRPr="0065387D">
        <w:rPr>
          <w:rFonts w:ascii="Times New Roman" w:hAnsi="Times New Roman"/>
          <w:sz w:val="28"/>
          <w:szCs w:val="28"/>
        </w:rPr>
        <w:t xml:space="preserve"> (далее – Правила)</w:t>
      </w:r>
      <w:r w:rsidR="00C73041" w:rsidRPr="0065387D">
        <w:rPr>
          <w:rFonts w:ascii="Times New Roman" w:hAnsi="Times New Roman"/>
          <w:sz w:val="28"/>
          <w:szCs w:val="28"/>
        </w:rPr>
        <w:t xml:space="preserve">, </w:t>
      </w:r>
      <w:r w:rsidR="00DC7086" w:rsidRPr="0065387D">
        <w:rPr>
          <w:rFonts w:ascii="Times New Roman" w:hAnsi="Times New Roman"/>
          <w:sz w:val="28"/>
          <w:szCs w:val="28"/>
        </w:rPr>
        <w:t>внесены изменения и дополнения.</w:t>
      </w:r>
      <w:r w:rsidR="00913D01" w:rsidRPr="0065387D">
        <w:rPr>
          <w:rFonts w:ascii="Times New Roman" w:hAnsi="Times New Roman"/>
          <w:sz w:val="28"/>
          <w:szCs w:val="28"/>
        </w:rPr>
        <w:t xml:space="preserve"> </w:t>
      </w:r>
      <w:r w:rsidR="00DC7086" w:rsidRPr="0065387D">
        <w:rPr>
          <w:rFonts w:ascii="Times New Roman" w:hAnsi="Times New Roman"/>
          <w:sz w:val="28"/>
          <w:szCs w:val="28"/>
        </w:rPr>
        <w:t xml:space="preserve">Одним из важных дополнений в Правила является возможность подачи заявления для регистрации паспорта готовности теплоисточника или паспорта готовности потребителя тепловой энергии к работе в осенне-зимний период </w:t>
      </w:r>
      <w:r w:rsidR="00D61F89" w:rsidRPr="0065387D">
        <w:rPr>
          <w:rFonts w:ascii="Times New Roman" w:hAnsi="Times New Roman"/>
          <w:sz w:val="28"/>
          <w:szCs w:val="28"/>
        </w:rPr>
        <w:t xml:space="preserve">(далее – паспортов готовности) </w:t>
      </w:r>
      <w:r w:rsidR="00DC7086" w:rsidRPr="0065387D">
        <w:rPr>
          <w:rFonts w:ascii="Times New Roman" w:hAnsi="Times New Roman"/>
          <w:sz w:val="28"/>
          <w:szCs w:val="28"/>
        </w:rPr>
        <w:t xml:space="preserve">в электронной форме. Подача юридическим лицом заявления в электронной форме производится на </w:t>
      </w:r>
      <w:bookmarkStart w:id="1" w:name="_Hlk195772582"/>
      <w:r w:rsidR="00DC7086" w:rsidRPr="0065387D">
        <w:rPr>
          <w:rFonts w:ascii="Times New Roman" w:hAnsi="Times New Roman"/>
          <w:sz w:val="28"/>
          <w:szCs w:val="28"/>
        </w:rPr>
        <w:t>едином портале электронных услуг «Е-</w:t>
      </w:r>
      <w:proofErr w:type="spellStart"/>
      <w:r w:rsidR="00DC7086" w:rsidRPr="0065387D">
        <w:rPr>
          <w:rFonts w:ascii="Times New Roman" w:hAnsi="Times New Roman"/>
          <w:sz w:val="28"/>
          <w:szCs w:val="28"/>
        </w:rPr>
        <w:t>Паслуга</w:t>
      </w:r>
      <w:proofErr w:type="spellEnd"/>
      <w:r w:rsidR="00DC7086" w:rsidRPr="0065387D">
        <w:rPr>
          <w:rFonts w:ascii="Times New Roman" w:hAnsi="Times New Roman"/>
          <w:sz w:val="28"/>
          <w:szCs w:val="28"/>
        </w:rPr>
        <w:t>»</w:t>
      </w:r>
      <w:bookmarkEnd w:id="1"/>
      <w:r w:rsidR="00DC7086" w:rsidRPr="0065387D">
        <w:rPr>
          <w:rFonts w:ascii="Times New Roman" w:hAnsi="Times New Roman"/>
          <w:sz w:val="28"/>
          <w:szCs w:val="28"/>
        </w:rPr>
        <w:t xml:space="preserve">, размещенном на сайте </w:t>
      </w:r>
      <w:r w:rsidR="0065387D">
        <w:rPr>
          <w:rFonts w:ascii="Times New Roman" w:hAnsi="Times New Roman"/>
          <w:sz w:val="28"/>
          <w:szCs w:val="28"/>
        </w:rPr>
        <w:t xml:space="preserve">                            </w:t>
      </w:r>
      <w:r w:rsidR="00AD6FA8" w:rsidRPr="0065387D">
        <w:rPr>
          <w:rFonts w:ascii="Times New Roman" w:hAnsi="Times New Roman"/>
          <w:sz w:val="28"/>
          <w:szCs w:val="28"/>
          <w:u w:val="single"/>
          <w:lang w:val="en-US"/>
        </w:rPr>
        <w:t>https</w:t>
      </w:r>
      <w:r w:rsidR="00AD6FA8" w:rsidRPr="0065387D">
        <w:rPr>
          <w:rFonts w:ascii="Times New Roman" w:hAnsi="Times New Roman"/>
          <w:sz w:val="28"/>
          <w:szCs w:val="28"/>
          <w:u w:val="single"/>
        </w:rPr>
        <w:t>://</w:t>
      </w:r>
      <w:r w:rsidR="00AD6FA8" w:rsidRPr="0065387D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="00AD6FA8" w:rsidRPr="0065387D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AD6FA8" w:rsidRPr="0065387D">
        <w:rPr>
          <w:rFonts w:ascii="Times New Roman" w:hAnsi="Times New Roman"/>
          <w:sz w:val="28"/>
          <w:szCs w:val="28"/>
          <w:u w:val="single"/>
          <w:lang w:val="en-US"/>
        </w:rPr>
        <w:t>pasluga</w:t>
      </w:r>
      <w:proofErr w:type="spellEnd"/>
      <w:r w:rsidR="00E07F8B" w:rsidRPr="0065387D">
        <w:rPr>
          <w:rFonts w:ascii="Times New Roman" w:hAnsi="Times New Roman"/>
          <w:sz w:val="28"/>
          <w:szCs w:val="28"/>
          <w:u w:val="single"/>
        </w:rPr>
        <w:t>.</w:t>
      </w:r>
      <w:r w:rsidR="00E07F8B" w:rsidRPr="0065387D">
        <w:rPr>
          <w:rFonts w:ascii="Times New Roman" w:hAnsi="Times New Roman"/>
          <w:sz w:val="28"/>
          <w:szCs w:val="28"/>
          <w:u w:val="single"/>
          <w:lang w:val="en-US"/>
        </w:rPr>
        <w:t>by</w:t>
      </w:r>
      <w:r w:rsidRPr="0065387D">
        <w:rPr>
          <w:rFonts w:ascii="Times New Roman" w:hAnsi="Times New Roman"/>
          <w:color w:val="0000FF"/>
          <w:sz w:val="28"/>
          <w:szCs w:val="28"/>
        </w:rPr>
        <w:t>.</w:t>
      </w:r>
    </w:p>
    <w:p w14:paraId="3B72C224" w14:textId="1AC287CC" w:rsidR="0002291D" w:rsidRPr="0065387D" w:rsidRDefault="00E07F8B" w:rsidP="007C01A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387D">
        <w:rPr>
          <w:rFonts w:ascii="Times New Roman" w:hAnsi="Times New Roman"/>
          <w:sz w:val="28"/>
          <w:szCs w:val="28"/>
        </w:rPr>
        <w:t>Во исполнение</w:t>
      </w:r>
      <w:r w:rsidR="003B7133" w:rsidRPr="0065387D">
        <w:rPr>
          <w:rFonts w:ascii="Times New Roman" w:hAnsi="Times New Roman"/>
          <w:sz w:val="28"/>
          <w:szCs w:val="28"/>
        </w:rPr>
        <w:t xml:space="preserve"> требований</w:t>
      </w:r>
      <w:r w:rsidR="00913D01" w:rsidRPr="0065387D">
        <w:rPr>
          <w:rFonts w:ascii="Times New Roman" w:hAnsi="Times New Roman"/>
          <w:sz w:val="28"/>
          <w:szCs w:val="28"/>
        </w:rPr>
        <w:t xml:space="preserve"> вышеназванного Указа</w:t>
      </w:r>
      <w:r w:rsidR="003B7133" w:rsidRPr="0065387D">
        <w:rPr>
          <w:rFonts w:ascii="Times New Roman" w:hAnsi="Times New Roman"/>
          <w:sz w:val="28"/>
          <w:szCs w:val="28"/>
        </w:rPr>
        <w:t xml:space="preserve">, а также Указа Президента Республики Беларусь от 25 июня 2021 </w:t>
      </w:r>
      <w:r w:rsidR="004C7E92" w:rsidRPr="0065387D">
        <w:rPr>
          <w:rFonts w:ascii="Times New Roman" w:hAnsi="Times New Roman"/>
          <w:sz w:val="28"/>
          <w:szCs w:val="28"/>
        </w:rPr>
        <w:t>года</w:t>
      </w:r>
      <w:r w:rsidR="003B7133" w:rsidRPr="0065387D">
        <w:rPr>
          <w:rFonts w:ascii="Times New Roman" w:hAnsi="Times New Roman"/>
          <w:sz w:val="28"/>
          <w:szCs w:val="28"/>
        </w:rPr>
        <w:t xml:space="preserve"> № 240 «Об административных процедурах, осуществляемых в отношении субъектов хозяйствования»</w:t>
      </w:r>
      <w:r w:rsidRPr="0065387D">
        <w:rPr>
          <w:rFonts w:ascii="Times New Roman" w:hAnsi="Times New Roman"/>
          <w:sz w:val="28"/>
          <w:szCs w:val="28"/>
        </w:rPr>
        <w:t>,</w:t>
      </w:r>
      <w:r w:rsidR="003B7133" w:rsidRPr="0065387D">
        <w:rPr>
          <w:rFonts w:ascii="Times New Roman" w:hAnsi="Times New Roman"/>
          <w:sz w:val="28"/>
          <w:szCs w:val="28"/>
        </w:rPr>
        <w:t xml:space="preserve"> </w:t>
      </w:r>
      <w:r w:rsidR="00AD6FA8" w:rsidRPr="0065387D">
        <w:rPr>
          <w:rFonts w:ascii="Times New Roman" w:hAnsi="Times New Roman"/>
          <w:sz w:val="28"/>
          <w:szCs w:val="28"/>
        </w:rPr>
        <w:t>с целью м</w:t>
      </w:r>
      <w:r w:rsidR="003B7133" w:rsidRPr="0065387D">
        <w:rPr>
          <w:rFonts w:ascii="Times New Roman" w:hAnsi="Times New Roman"/>
          <w:sz w:val="28"/>
          <w:szCs w:val="28"/>
        </w:rPr>
        <w:t>аксимально</w:t>
      </w:r>
      <w:r w:rsidR="00AD6FA8" w:rsidRPr="0065387D">
        <w:rPr>
          <w:rFonts w:ascii="Times New Roman" w:hAnsi="Times New Roman"/>
          <w:sz w:val="28"/>
          <w:szCs w:val="28"/>
        </w:rPr>
        <w:t>го</w:t>
      </w:r>
      <w:r w:rsidR="003B7133" w:rsidRPr="0065387D">
        <w:rPr>
          <w:rFonts w:ascii="Times New Roman" w:hAnsi="Times New Roman"/>
          <w:sz w:val="28"/>
          <w:szCs w:val="28"/>
        </w:rPr>
        <w:t xml:space="preserve"> использовани</w:t>
      </w:r>
      <w:r w:rsidR="00AD6FA8" w:rsidRPr="0065387D">
        <w:rPr>
          <w:rFonts w:ascii="Times New Roman" w:hAnsi="Times New Roman"/>
          <w:sz w:val="28"/>
          <w:szCs w:val="28"/>
        </w:rPr>
        <w:t>я</w:t>
      </w:r>
      <w:r w:rsidR="003B7133" w:rsidRPr="0065387D">
        <w:rPr>
          <w:rFonts w:ascii="Times New Roman" w:hAnsi="Times New Roman"/>
          <w:sz w:val="28"/>
          <w:szCs w:val="28"/>
        </w:rPr>
        <w:t xml:space="preserve"> информационных технологий в процессе осуществления административных процедур, снижения административной нагрузки на субъекты хозяйствования,</w:t>
      </w:r>
      <w:r w:rsidR="00913D01" w:rsidRPr="0065387D">
        <w:rPr>
          <w:rFonts w:ascii="Times New Roman" w:hAnsi="Times New Roman"/>
          <w:sz w:val="28"/>
          <w:szCs w:val="28"/>
        </w:rPr>
        <w:t xml:space="preserve"> </w:t>
      </w:r>
      <w:r w:rsidR="00AD6FA8" w:rsidRPr="0065387D">
        <w:rPr>
          <w:rFonts w:ascii="Times New Roman" w:hAnsi="Times New Roman"/>
          <w:sz w:val="28"/>
          <w:szCs w:val="28"/>
        </w:rPr>
        <w:t>рекоменд</w:t>
      </w:r>
      <w:r w:rsidR="0065387D" w:rsidRPr="0065387D">
        <w:rPr>
          <w:rFonts w:ascii="Times New Roman" w:hAnsi="Times New Roman"/>
          <w:sz w:val="28"/>
          <w:szCs w:val="28"/>
        </w:rPr>
        <w:t>уем</w:t>
      </w:r>
      <w:r w:rsidR="00AD6FA8" w:rsidRPr="0065387D">
        <w:rPr>
          <w:rFonts w:ascii="Times New Roman" w:hAnsi="Times New Roman"/>
          <w:sz w:val="28"/>
          <w:szCs w:val="28"/>
        </w:rPr>
        <w:t xml:space="preserve"> предприятиям и организациям подавать заявления </w:t>
      </w:r>
      <w:r w:rsidR="0059477C" w:rsidRPr="0065387D">
        <w:rPr>
          <w:rFonts w:ascii="Times New Roman" w:hAnsi="Times New Roman"/>
          <w:sz w:val="28"/>
          <w:szCs w:val="28"/>
        </w:rPr>
        <w:t xml:space="preserve">на осуществление административной процедуры по регистрации паспортов готовности </w:t>
      </w:r>
      <w:r w:rsidR="00AD6FA8" w:rsidRPr="0065387D">
        <w:rPr>
          <w:rFonts w:ascii="Times New Roman" w:hAnsi="Times New Roman"/>
          <w:sz w:val="28"/>
          <w:szCs w:val="28"/>
        </w:rPr>
        <w:t xml:space="preserve"> в электронной форме на едином портале электронных услуг «Е-Паслуга»</w:t>
      </w:r>
      <w:r w:rsidR="0002291D" w:rsidRPr="0065387D">
        <w:rPr>
          <w:rFonts w:ascii="Times New Roman" w:hAnsi="Times New Roman"/>
          <w:sz w:val="28"/>
          <w:szCs w:val="28"/>
        </w:rPr>
        <w:t>.</w:t>
      </w:r>
    </w:p>
    <w:p w14:paraId="38908EE1" w14:textId="0AD3CD75" w:rsidR="003D0684" w:rsidRDefault="003D0684" w:rsidP="00DC7086">
      <w:pPr>
        <w:jc w:val="both"/>
        <w:rPr>
          <w:rFonts w:ascii="Times New Roman" w:hAnsi="Times New Roman"/>
          <w:szCs w:val="26"/>
        </w:rPr>
      </w:pPr>
    </w:p>
    <w:p w14:paraId="71FACDF1" w14:textId="77777777" w:rsidR="00D61F89" w:rsidRDefault="00D61F89" w:rsidP="00DC7086">
      <w:pPr>
        <w:jc w:val="both"/>
        <w:rPr>
          <w:rFonts w:ascii="Times New Roman" w:hAnsi="Times New Roman"/>
          <w:szCs w:val="26"/>
        </w:rPr>
      </w:pPr>
      <w:bookmarkStart w:id="2" w:name="_GoBack"/>
      <w:bookmarkEnd w:id="2"/>
    </w:p>
    <w:p w14:paraId="7FB3332B" w14:textId="77777777" w:rsidR="0065387D" w:rsidRPr="0065387D" w:rsidRDefault="0065387D" w:rsidP="0065387D">
      <w:pPr>
        <w:jc w:val="right"/>
        <w:rPr>
          <w:rFonts w:ascii="Times New Roman" w:hAnsi="Times New Roman"/>
          <w:sz w:val="28"/>
          <w:szCs w:val="28"/>
        </w:rPr>
      </w:pPr>
      <w:r w:rsidRPr="0065387D">
        <w:rPr>
          <w:rFonts w:ascii="Times New Roman" w:hAnsi="Times New Roman"/>
          <w:sz w:val="28"/>
          <w:szCs w:val="28"/>
        </w:rPr>
        <w:t>Инспектор энергогазинспекции Осиповичской</w:t>
      </w:r>
    </w:p>
    <w:p w14:paraId="18BEF5AE" w14:textId="77777777" w:rsidR="0065387D" w:rsidRPr="0065387D" w:rsidRDefault="0065387D" w:rsidP="0065387D">
      <w:pPr>
        <w:jc w:val="right"/>
        <w:rPr>
          <w:rFonts w:ascii="Times New Roman" w:hAnsi="Times New Roman"/>
          <w:sz w:val="28"/>
          <w:szCs w:val="28"/>
        </w:rPr>
      </w:pPr>
      <w:r w:rsidRPr="0065387D">
        <w:rPr>
          <w:rFonts w:ascii="Times New Roman" w:hAnsi="Times New Roman"/>
          <w:sz w:val="28"/>
          <w:szCs w:val="28"/>
        </w:rPr>
        <w:t>районной энергогазинспекции Бобруйского</w:t>
      </w:r>
    </w:p>
    <w:p w14:paraId="70E3CDD4" w14:textId="77777777" w:rsidR="0065387D" w:rsidRPr="0065387D" w:rsidRDefault="0065387D" w:rsidP="0065387D">
      <w:pPr>
        <w:jc w:val="right"/>
        <w:rPr>
          <w:rFonts w:ascii="Times New Roman" w:hAnsi="Times New Roman"/>
          <w:sz w:val="28"/>
          <w:szCs w:val="28"/>
        </w:rPr>
      </w:pPr>
      <w:r w:rsidRPr="0065387D">
        <w:rPr>
          <w:rFonts w:ascii="Times New Roman" w:hAnsi="Times New Roman"/>
          <w:sz w:val="28"/>
          <w:szCs w:val="28"/>
        </w:rPr>
        <w:t>межрайонного отделения филиала</w:t>
      </w:r>
    </w:p>
    <w:p w14:paraId="6E5C3201" w14:textId="77777777" w:rsidR="0065387D" w:rsidRPr="0065387D" w:rsidRDefault="0065387D" w:rsidP="0065387D">
      <w:pPr>
        <w:jc w:val="right"/>
        <w:rPr>
          <w:rFonts w:ascii="Times New Roman" w:hAnsi="Times New Roman"/>
          <w:sz w:val="28"/>
          <w:szCs w:val="28"/>
        </w:rPr>
      </w:pPr>
      <w:r w:rsidRPr="0065387D">
        <w:rPr>
          <w:rFonts w:ascii="Times New Roman" w:hAnsi="Times New Roman"/>
          <w:sz w:val="28"/>
          <w:szCs w:val="28"/>
        </w:rPr>
        <w:t xml:space="preserve">Госэнергогазнадзора по Могилёвской </w:t>
      </w:r>
    </w:p>
    <w:p w14:paraId="61F73118" w14:textId="77777777" w:rsidR="0065387D" w:rsidRPr="0065387D" w:rsidRDefault="0065387D" w:rsidP="0065387D">
      <w:pPr>
        <w:jc w:val="right"/>
        <w:rPr>
          <w:rFonts w:ascii="Times New Roman" w:hAnsi="Times New Roman"/>
          <w:sz w:val="28"/>
          <w:szCs w:val="28"/>
        </w:rPr>
      </w:pPr>
      <w:r w:rsidRPr="0065387D">
        <w:rPr>
          <w:rFonts w:ascii="Times New Roman" w:hAnsi="Times New Roman"/>
          <w:sz w:val="28"/>
          <w:szCs w:val="28"/>
        </w:rPr>
        <w:t>области, государственный инспектор</w:t>
      </w:r>
    </w:p>
    <w:p w14:paraId="3C0F76E3" w14:textId="77777777" w:rsidR="0065387D" w:rsidRDefault="0065387D" w:rsidP="0065387D">
      <w:pPr>
        <w:jc w:val="right"/>
        <w:rPr>
          <w:rFonts w:ascii="Times New Roman" w:hAnsi="Times New Roman"/>
          <w:sz w:val="28"/>
          <w:szCs w:val="28"/>
        </w:rPr>
      </w:pPr>
      <w:r w:rsidRPr="0065387D">
        <w:rPr>
          <w:rFonts w:ascii="Times New Roman" w:hAnsi="Times New Roman"/>
          <w:sz w:val="28"/>
          <w:szCs w:val="28"/>
        </w:rPr>
        <w:t xml:space="preserve">по энергетическому и газовому надзору                                             </w:t>
      </w:r>
    </w:p>
    <w:p w14:paraId="44EA4A42" w14:textId="6A89060A" w:rsidR="00AD6FA8" w:rsidRPr="0065387D" w:rsidRDefault="0065387D" w:rsidP="0065387D">
      <w:pPr>
        <w:jc w:val="right"/>
        <w:rPr>
          <w:rFonts w:ascii="Times New Roman" w:hAnsi="Times New Roman"/>
          <w:sz w:val="28"/>
          <w:szCs w:val="28"/>
        </w:rPr>
      </w:pPr>
      <w:r w:rsidRPr="0065387D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М</w:t>
      </w:r>
      <w:r w:rsidRPr="0065387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Исаенко</w:t>
      </w:r>
      <w:r w:rsidRPr="0065387D">
        <w:rPr>
          <w:rFonts w:ascii="Times New Roman" w:hAnsi="Times New Roman"/>
          <w:sz w:val="28"/>
          <w:szCs w:val="28"/>
        </w:rPr>
        <w:t xml:space="preserve">  </w:t>
      </w:r>
    </w:p>
    <w:sectPr w:rsidR="00AD6FA8" w:rsidRPr="0065387D" w:rsidSect="007C01A9">
      <w:headerReference w:type="default" r:id="rId8"/>
      <w:footerReference w:type="default" r:id="rId9"/>
      <w:footerReference w:type="first" r:id="rId10"/>
      <w:pgSz w:w="11906" w:h="16838" w:code="9"/>
      <w:pgMar w:top="426" w:right="849" w:bottom="1276" w:left="1843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3F88A" w14:textId="77777777" w:rsidR="001B7CBA" w:rsidRDefault="001B7CBA">
      <w:r>
        <w:separator/>
      </w:r>
    </w:p>
  </w:endnote>
  <w:endnote w:type="continuationSeparator" w:id="0">
    <w:p w14:paraId="572B3306" w14:textId="77777777" w:rsidR="001B7CBA" w:rsidRDefault="001B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BCF07" w14:textId="371119FC" w:rsidR="00C35ADD" w:rsidRDefault="00C35ADD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2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D0620" w14:textId="042CA071" w:rsidR="00C35ADD" w:rsidRDefault="00C35ADD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separate"/>
    </w:r>
    <w:r>
      <w:rPr>
        <w:noProof/>
        <w:sz w:val="16"/>
      </w:rPr>
      <w:fldChar w:fldCharType="begin"/>
    </w:r>
    <w:r>
      <w:rPr>
        <w:noProof/>
        <w:sz w:val="16"/>
      </w:rPr>
      <w:instrText xml:space="preserve"> FILENAME </w:instrText>
    </w:r>
    <w:r>
      <w:rPr>
        <w:noProof/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noProof/>
        <w:sz w:val="16"/>
      </w:rPr>
      <w:fldChar w:fldCharType="end"/>
    </w:r>
    <w:r>
      <w:rPr>
        <w:noProof/>
        <w:sz w:val="16"/>
      </w:rPr>
      <w:instrText xml:space="preserve">     Мозерова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3BF84" w14:textId="77777777" w:rsidR="001B7CBA" w:rsidRDefault="001B7CBA">
      <w:r>
        <w:separator/>
      </w:r>
    </w:p>
  </w:footnote>
  <w:footnote w:type="continuationSeparator" w:id="0">
    <w:p w14:paraId="4A47A924" w14:textId="77777777" w:rsidR="001B7CBA" w:rsidRDefault="001B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46A23" w14:textId="77777777" w:rsidR="00C35ADD" w:rsidRDefault="00C35ADD">
    <w:pPr>
      <w:pStyle w:val="a3"/>
      <w:spacing w:after="360"/>
      <w:jc w:val="center"/>
      <w:rPr>
        <w:sz w:val="26"/>
      </w:rPr>
    </w:pPr>
    <w:r>
      <w:rPr>
        <w:sz w:val="26"/>
      </w:rPr>
      <w:fldChar w:fldCharType="begin"/>
    </w:r>
    <w:r>
      <w:rPr>
        <w:sz w:val="26"/>
      </w:rPr>
      <w:instrText xml:space="preserve"> PAGE </w:instrText>
    </w:r>
    <w:r>
      <w:rPr>
        <w:sz w:val="26"/>
      </w:rPr>
      <w:fldChar w:fldCharType="separate"/>
    </w:r>
    <w:r w:rsidR="00186389">
      <w:rPr>
        <w:noProof/>
        <w:sz w:val="26"/>
      </w:rPr>
      <w:t>2</w:t>
    </w:r>
    <w:r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35FA9"/>
    <w:multiLevelType w:val="hybridMultilevel"/>
    <w:tmpl w:val="3A8A0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A4187"/>
    <w:multiLevelType w:val="hybridMultilevel"/>
    <w:tmpl w:val="1E5C2A40"/>
    <w:lvl w:ilvl="0" w:tplc="3976E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09"/>
    <w:rsid w:val="00000211"/>
    <w:rsid w:val="0002291D"/>
    <w:rsid w:val="00023575"/>
    <w:rsid w:val="0002531C"/>
    <w:rsid w:val="00027877"/>
    <w:rsid w:val="00033405"/>
    <w:rsid w:val="00042742"/>
    <w:rsid w:val="000510D6"/>
    <w:rsid w:val="00062886"/>
    <w:rsid w:val="0006334A"/>
    <w:rsid w:val="00074E72"/>
    <w:rsid w:val="00090F79"/>
    <w:rsid w:val="000B1231"/>
    <w:rsid w:val="000B4128"/>
    <w:rsid w:val="000B4B0A"/>
    <w:rsid w:val="000C1DF1"/>
    <w:rsid w:val="000D20D9"/>
    <w:rsid w:val="000F15F9"/>
    <w:rsid w:val="000F2F23"/>
    <w:rsid w:val="00114072"/>
    <w:rsid w:val="00120CE8"/>
    <w:rsid w:val="001230D0"/>
    <w:rsid w:val="0014622E"/>
    <w:rsid w:val="00153A01"/>
    <w:rsid w:val="0016601F"/>
    <w:rsid w:val="00166B4E"/>
    <w:rsid w:val="00186389"/>
    <w:rsid w:val="001A09E3"/>
    <w:rsid w:val="001A1DE7"/>
    <w:rsid w:val="001A2210"/>
    <w:rsid w:val="001B4D49"/>
    <w:rsid w:val="001B7CBA"/>
    <w:rsid w:val="001C5255"/>
    <w:rsid w:val="001C7E1F"/>
    <w:rsid w:val="001D351A"/>
    <w:rsid w:val="001F12B6"/>
    <w:rsid w:val="001F145B"/>
    <w:rsid w:val="00226698"/>
    <w:rsid w:val="00227CC6"/>
    <w:rsid w:val="00231C35"/>
    <w:rsid w:val="00232D08"/>
    <w:rsid w:val="002500A7"/>
    <w:rsid w:val="00267FD8"/>
    <w:rsid w:val="00282512"/>
    <w:rsid w:val="00295267"/>
    <w:rsid w:val="002A1002"/>
    <w:rsid w:val="002B3C9E"/>
    <w:rsid w:val="002B7BC3"/>
    <w:rsid w:val="002E715E"/>
    <w:rsid w:val="003002DB"/>
    <w:rsid w:val="00306C0D"/>
    <w:rsid w:val="00310930"/>
    <w:rsid w:val="003140BD"/>
    <w:rsid w:val="00316B87"/>
    <w:rsid w:val="00333FD4"/>
    <w:rsid w:val="0033590A"/>
    <w:rsid w:val="00340699"/>
    <w:rsid w:val="00361347"/>
    <w:rsid w:val="0036428B"/>
    <w:rsid w:val="00364397"/>
    <w:rsid w:val="00391D72"/>
    <w:rsid w:val="003A1064"/>
    <w:rsid w:val="003B3C06"/>
    <w:rsid w:val="003B7133"/>
    <w:rsid w:val="003C724F"/>
    <w:rsid w:val="003D0684"/>
    <w:rsid w:val="00403AD0"/>
    <w:rsid w:val="00416EB6"/>
    <w:rsid w:val="004251B0"/>
    <w:rsid w:val="004262DA"/>
    <w:rsid w:val="00430935"/>
    <w:rsid w:val="00447C8B"/>
    <w:rsid w:val="0045073C"/>
    <w:rsid w:val="004527D8"/>
    <w:rsid w:val="00460BED"/>
    <w:rsid w:val="00476853"/>
    <w:rsid w:val="00482A7A"/>
    <w:rsid w:val="0048576F"/>
    <w:rsid w:val="004A05D8"/>
    <w:rsid w:val="004A0CC5"/>
    <w:rsid w:val="004A17E2"/>
    <w:rsid w:val="004A6860"/>
    <w:rsid w:val="004C7E92"/>
    <w:rsid w:val="004D79F3"/>
    <w:rsid w:val="004E75C7"/>
    <w:rsid w:val="004F74D2"/>
    <w:rsid w:val="005029F8"/>
    <w:rsid w:val="00525D86"/>
    <w:rsid w:val="005263D6"/>
    <w:rsid w:val="00552955"/>
    <w:rsid w:val="00553442"/>
    <w:rsid w:val="00555A68"/>
    <w:rsid w:val="005632F2"/>
    <w:rsid w:val="005717D4"/>
    <w:rsid w:val="00572184"/>
    <w:rsid w:val="005813F7"/>
    <w:rsid w:val="00593EB2"/>
    <w:rsid w:val="0059477C"/>
    <w:rsid w:val="005C0F1B"/>
    <w:rsid w:val="005C727C"/>
    <w:rsid w:val="005D6D1F"/>
    <w:rsid w:val="005E712B"/>
    <w:rsid w:val="005F20DD"/>
    <w:rsid w:val="005F4767"/>
    <w:rsid w:val="006034FC"/>
    <w:rsid w:val="00604FB8"/>
    <w:rsid w:val="00634185"/>
    <w:rsid w:val="0063776D"/>
    <w:rsid w:val="006424CE"/>
    <w:rsid w:val="00643F74"/>
    <w:rsid w:val="0065387D"/>
    <w:rsid w:val="006559E1"/>
    <w:rsid w:val="006600C0"/>
    <w:rsid w:val="0067331E"/>
    <w:rsid w:val="0067768C"/>
    <w:rsid w:val="006865ED"/>
    <w:rsid w:val="00696778"/>
    <w:rsid w:val="006A2CBA"/>
    <w:rsid w:val="006C1676"/>
    <w:rsid w:val="006C5823"/>
    <w:rsid w:val="006F4AA1"/>
    <w:rsid w:val="00707676"/>
    <w:rsid w:val="0071261A"/>
    <w:rsid w:val="007226F4"/>
    <w:rsid w:val="00752067"/>
    <w:rsid w:val="00763C7F"/>
    <w:rsid w:val="00765F3C"/>
    <w:rsid w:val="00776818"/>
    <w:rsid w:val="00794032"/>
    <w:rsid w:val="00796E04"/>
    <w:rsid w:val="007B2CC9"/>
    <w:rsid w:val="007C01A9"/>
    <w:rsid w:val="007C1DC7"/>
    <w:rsid w:val="007C3338"/>
    <w:rsid w:val="007C3C40"/>
    <w:rsid w:val="007D6DE2"/>
    <w:rsid w:val="007E76EB"/>
    <w:rsid w:val="007F574C"/>
    <w:rsid w:val="007F7D53"/>
    <w:rsid w:val="00802296"/>
    <w:rsid w:val="00812905"/>
    <w:rsid w:val="008132ED"/>
    <w:rsid w:val="00813DEA"/>
    <w:rsid w:val="00821DF3"/>
    <w:rsid w:val="0082358B"/>
    <w:rsid w:val="008319A1"/>
    <w:rsid w:val="008427B2"/>
    <w:rsid w:val="008579BD"/>
    <w:rsid w:val="00872F1C"/>
    <w:rsid w:val="008746D3"/>
    <w:rsid w:val="008A7709"/>
    <w:rsid w:val="00905FEF"/>
    <w:rsid w:val="00907ABE"/>
    <w:rsid w:val="00912B27"/>
    <w:rsid w:val="00913D01"/>
    <w:rsid w:val="009300B4"/>
    <w:rsid w:val="00937C5F"/>
    <w:rsid w:val="00941ED7"/>
    <w:rsid w:val="00965530"/>
    <w:rsid w:val="00967726"/>
    <w:rsid w:val="009804D6"/>
    <w:rsid w:val="009805DB"/>
    <w:rsid w:val="00991A4A"/>
    <w:rsid w:val="0099372F"/>
    <w:rsid w:val="009A2DE4"/>
    <w:rsid w:val="009B0293"/>
    <w:rsid w:val="009C1278"/>
    <w:rsid w:val="009C1991"/>
    <w:rsid w:val="009D1930"/>
    <w:rsid w:val="009E1DD2"/>
    <w:rsid w:val="009F036B"/>
    <w:rsid w:val="00A052E8"/>
    <w:rsid w:val="00A0539C"/>
    <w:rsid w:val="00A36FE8"/>
    <w:rsid w:val="00A376DC"/>
    <w:rsid w:val="00A41D98"/>
    <w:rsid w:val="00A4632E"/>
    <w:rsid w:val="00A51AA3"/>
    <w:rsid w:val="00A67050"/>
    <w:rsid w:val="00A73188"/>
    <w:rsid w:val="00AA51B8"/>
    <w:rsid w:val="00AA7CB4"/>
    <w:rsid w:val="00AB5C7C"/>
    <w:rsid w:val="00AD37F3"/>
    <w:rsid w:val="00AD6FA8"/>
    <w:rsid w:val="00AF367A"/>
    <w:rsid w:val="00AF482B"/>
    <w:rsid w:val="00B02A01"/>
    <w:rsid w:val="00B127F9"/>
    <w:rsid w:val="00B43C3F"/>
    <w:rsid w:val="00B7097B"/>
    <w:rsid w:val="00B70EB7"/>
    <w:rsid w:val="00B71B09"/>
    <w:rsid w:val="00B75086"/>
    <w:rsid w:val="00B77D28"/>
    <w:rsid w:val="00B80AC2"/>
    <w:rsid w:val="00B81D3A"/>
    <w:rsid w:val="00B82F0D"/>
    <w:rsid w:val="00BA7247"/>
    <w:rsid w:val="00BF35A4"/>
    <w:rsid w:val="00C04666"/>
    <w:rsid w:val="00C04D81"/>
    <w:rsid w:val="00C1743E"/>
    <w:rsid w:val="00C33FC8"/>
    <w:rsid w:val="00C35ADD"/>
    <w:rsid w:val="00C5724F"/>
    <w:rsid w:val="00C73041"/>
    <w:rsid w:val="00CA4650"/>
    <w:rsid w:val="00CB2EE7"/>
    <w:rsid w:val="00CB6509"/>
    <w:rsid w:val="00CC28D6"/>
    <w:rsid w:val="00CC454F"/>
    <w:rsid w:val="00CC5EDD"/>
    <w:rsid w:val="00CD2D93"/>
    <w:rsid w:val="00CE47B9"/>
    <w:rsid w:val="00CE66F0"/>
    <w:rsid w:val="00CF3700"/>
    <w:rsid w:val="00CF688D"/>
    <w:rsid w:val="00D01BD3"/>
    <w:rsid w:val="00D01C45"/>
    <w:rsid w:val="00D07AE7"/>
    <w:rsid w:val="00D54057"/>
    <w:rsid w:val="00D61F89"/>
    <w:rsid w:val="00D7400E"/>
    <w:rsid w:val="00D77516"/>
    <w:rsid w:val="00D825C4"/>
    <w:rsid w:val="00D829B3"/>
    <w:rsid w:val="00DA5EF0"/>
    <w:rsid w:val="00DC146B"/>
    <w:rsid w:val="00DC6A90"/>
    <w:rsid w:val="00DC7086"/>
    <w:rsid w:val="00DD0830"/>
    <w:rsid w:val="00DD73AC"/>
    <w:rsid w:val="00DE06B4"/>
    <w:rsid w:val="00DF3E2D"/>
    <w:rsid w:val="00E01F8F"/>
    <w:rsid w:val="00E07F8B"/>
    <w:rsid w:val="00E21754"/>
    <w:rsid w:val="00E378D5"/>
    <w:rsid w:val="00E622A6"/>
    <w:rsid w:val="00E67453"/>
    <w:rsid w:val="00E8479C"/>
    <w:rsid w:val="00E928D3"/>
    <w:rsid w:val="00E96756"/>
    <w:rsid w:val="00EA6F09"/>
    <w:rsid w:val="00EB70DE"/>
    <w:rsid w:val="00ED06AB"/>
    <w:rsid w:val="00EF38B5"/>
    <w:rsid w:val="00F175D8"/>
    <w:rsid w:val="00F22445"/>
    <w:rsid w:val="00F257F7"/>
    <w:rsid w:val="00F43B28"/>
    <w:rsid w:val="00F52ACC"/>
    <w:rsid w:val="00F729F6"/>
    <w:rsid w:val="00F77F1B"/>
    <w:rsid w:val="00F85954"/>
    <w:rsid w:val="00FC1A20"/>
    <w:rsid w:val="00FC7ED4"/>
    <w:rsid w:val="00FC7F19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958"/>
  <w15:docId w15:val="{61258176-3CAA-478C-926C-4E89EC36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877"/>
    <w:rPr>
      <w:rFonts w:ascii="Arial" w:eastAsia="Times New Roman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877"/>
    <w:pPr>
      <w:tabs>
        <w:tab w:val="center" w:pos="4536"/>
        <w:tab w:val="right" w:pos="9072"/>
      </w:tabs>
    </w:pPr>
    <w:rPr>
      <w:spacing w:val="24"/>
      <w:sz w:val="24"/>
    </w:rPr>
  </w:style>
  <w:style w:type="character" w:customStyle="1" w:styleId="a4">
    <w:name w:val="Верхний колонтитул Знак"/>
    <w:link w:val="a3"/>
    <w:rsid w:val="00027877"/>
    <w:rPr>
      <w:rFonts w:ascii="Arial" w:eastAsia="Times New Roman" w:hAnsi="Arial" w:cs="Times New Roman"/>
      <w:spacing w:val="24"/>
      <w:sz w:val="24"/>
      <w:szCs w:val="20"/>
      <w:lang w:eastAsia="ru-RU"/>
    </w:rPr>
  </w:style>
  <w:style w:type="paragraph" w:styleId="a5">
    <w:name w:val="footer"/>
    <w:basedOn w:val="a"/>
    <w:link w:val="a6"/>
    <w:rsid w:val="000278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027877"/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78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2787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66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C724F"/>
    <w:rPr>
      <w:rFonts w:ascii="Courier" w:hAnsi="Courier" w:hint="default"/>
      <w:b w:val="0"/>
      <w:bCs w:val="0"/>
      <w:i w:val="0"/>
      <w:iCs w:val="0"/>
      <w:color w:val="000000"/>
      <w:sz w:val="30"/>
      <w:szCs w:val="30"/>
    </w:rPr>
  </w:style>
  <w:style w:type="paragraph" w:styleId="aa">
    <w:name w:val="List Paragraph"/>
    <w:basedOn w:val="a"/>
    <w:uiPriority w:val="34"/>
    <w:qFormat/>
    <w:rsid w:val="004A05D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C708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C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7A12-7067-4CD9-8638-8EDF733F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Юрков Андрей Викторович</dc:creator>
  <cp:lastModifiedBy>Исаенко Владимир Михайлович</cp:lastModifiedBy>
  <cp:revision>5</cp:revision>
  <cp:lastPrinted>2025-04-17T13:05:00Z</cp:lastPrinted>
  <dcterms:created xsi:type="dcterms:W3CDTF">2026-04-30T09:07:00Z</dcterms:created>
  <dcterms:modified xsi:type="dcterms:W3CDTF">2026-05-27T04:36:00Z</dcterms:modified>
</cp:coreProperties>
</file>